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4536"/>
        <w:gridCol w:w="708"/>
        <w:gridCol w:w="675"/>
      </w:tblGrid>
      <w:tr w:rsidR="009B09DA" w:rsidTr="00CE7036">
        <w:tc>
          <w:tcPr>
            <w:tcW w:w="3369" w:type="dxa"/>
            <w:tcBorders>
              <w:top w:val="nil"/>
              <w:left w:val="nil"/>
              <w:right w:val="nil"/>
            </w:tcBorders>
          </w:tcPr>
          <w:p w:rsidR="009B09DA" w:rsidRDefault="009B09DA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919" w:type="dxa"/>
            <w:gridSpan w:val="3"/>
            <w:tcBorders>
              <w:top w:val="nil"/>
              <w:left w:val="nil"/>
              <w:right w:val="nil"/>
            </w:tcBorders>
          </w:tcPr>
          <w:p w:rsidR="009B09DA" w:rsidRDefault="00CE7036" w:rsidP="00CE703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 3</w:t>
            </w:r>
          </w:p>
        </w:tc>
      </w:tr>
      <w:tr w:rsidR="00CE7036" w:rsidTr="00062E66">
        <w:tc>
          <w:tcPr>
            <w:tcW w:w="3369" w:type="dxa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Naslov projekta</w:t>
            </w:r>
          </w:p>
        </w:tc>
        <w:tc>
          <w:tcPr>
            <w:tcW w:w="5919" w:type="dxa"/>
            <w:gridSpan w:val="3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9B09DA" w:rsidTr="00062E66">
        <w:tc>
          <w:tcPr>
            <w:tcW w:w="3369" w:type="dxa"/>
          </w:tcPr>
          <w:p w:rsidR="009B09DA" w:rsidRDefault="009B09DA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Trajanje projekta</w:t>
            </w:r>
          </w:p>
        </w:tc>
        <w:tc>
          <w:tcPr>
            <w:tcW w:w="5919" w:type="dxa"/>
            <w:gridSpan w:val="3"/>
          </w:tcPr>
          <w:p w:rsidR="009B09DA" w:rsidRDefault="009B09DA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9B09DA" w:rsidTr="00062E66">
        <w:tc>
          <w:tcPr>
            <w:tcW w:w="3369" w:type="dxa"/>
          </w:tcPr>
          <w:p w:rsidR="009B09DA" w:rsidRPr="00B40DE3" w:rsidRDefault="009B09DA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Ključne riječi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(najviše do 5)</w:t>
            </w:r>
          </w:p>
        </w:tc>
        <w:tc>
          <w:tcPr>
            <w:tcW w:w="5919" w:type="dxa"/>
            <w:gridSpan w:val="3"/>
          </w:tcPr>
          <w:p w:rsidR="009B09DA" w:rsidRDefault="009B09DA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E7036" w:rsidTr="004B33A6">
        <w:tc>
          <w:tcPr>
            <w:tcW w:w="3369" w:type="dxa"/>
            <w:vMerge w:val="restart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919" w:type="dxa"/>
            <w:gridSpan w:val="3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Svrha projekta (kao u članku 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Pravilnika</w:t>
            </w: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:rsidR="00CE7036" w:rsidRPr="00B84237" w:rsidRDefault="00CE7036" w:rsidP="00CE70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Temeljno istraživanje</w:t>
            </w:r>
          </w:p>
        </w:tc>
        <w:tc>
          <w:tcPr>
            <w:tcW w:w="708" w:type="dxa"/>
          </w:tcPr>
          <w:p w:rsidR="00CE7036" w:rsidRPr="00B40DE3" w:rsidRDefault="00CE7036" w:rsidP="00E13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E13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Translacijska i primijenjena istraživanja </w:t>
            </w:r>
          </w:p>
        </w:tc>
        <w:tc>
          <w:tcPr>
            <w:tcW w:w="708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Korištenje određeno propisima</w:t>
            </w: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utinska</w:t>
            </w: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proizvodnja </w:t>
            </w:r>
          </w:p>
        </w:tc>
        <w:tc>
          <w:tcPr>
            <w:tcW w:w="708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Zaštita prirodnog okoliša u interesu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zdravlj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ili dobrobit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B842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čovjeka ili životinje</w:t>
            </w:r>
          </w:p>
        </w:tc>
        <w:tc>
          <w:tcPr>
            <w:tcW w:w="708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Očuvanje vrste </w:t>
            </w:r>
          </w:p>
        </w:tc>
        <w:tc>
          <w:tcPr>
            <w:tcW w:w="708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Visoko obrazovanje ili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osposobljavanje</w:t>
            </w:r>
          </w:p>
        </w:tc>
        <w:tc>
          <w:tcPr>
            <w:tcW w:w="708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:rsidR="00CE7036" w:rsidRPr="000F4D29" w:rsidRDefault="00CE7036" w:rsidP="00062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Forenzička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ispitivanja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708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  <w:vMerge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:rsidR="00CE7036" w:rsidRDefault="00CE7036" w:rsidP="00CE70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kolonije genet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ski izmijenjenih životinja koje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ne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koriste u drugim postupcima</w:t>
            </w:r>
          </w:p>
        </w:tc>
        <w:tc>
          <w:tcPr>
            <w:tcW w:w="708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75" w:type="dxa"/>
          </w:tcPr>
          <w:p w:rsidR="00CE7036" w:rsidRPr="00B40DE3" w:rsidRDefault="00CE7036" w:rsidP="00062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D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CE7036" w:rsidTr="00062E66">
        <w:tc>
          <w:tcPr>
            <w:tcW w:w="3369" w:type="dxa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Opišite ciljev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 p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rojekt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</w:t>
            </w:r>
            <w:r w:rsidRPr="00CE70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na primjer, znanstvene nepoznanice ili znanstvene ili  kliničke potrebe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).</w:t>
            </w:r>
          </w:p>
        </w:tc>
        <w:tc>
          <w:tcPr>
            <w:tcW w:w="5919" w:type="dxa"/>
            <w:gridSpan w:val="3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E7036" w:rsidTr="00062E66">
        <w:tc>
          <w:tcPr>
            <w:tcW w:w="3369" w:type="dxa"/>
          </w:tcPr>
          <w:p w:rsidR="00CE7036" w:rsidRPr="000F4D29" w:rsidRDefault="00CE7036" w:rsidP="00CE70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Koje su potencijalne prednosti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 koje je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vjerojatno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da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proizlaze iz ovog projekta (</w:t>
            </w:r>
            <w:r w:rsidRPr="00CE70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kako znanost može biti unaprjeđena ili kako ljudi ili životinje mogu imati koristi od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).</w:t>
            </w:r>
          </w:p>
        </w:tc>
        <w:tc>
          <w:tcPr>
            <w:tcW w:w="5919" w:type="dxa"/>
            <w:gridSpan w:val="3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E7036" w:rsidTr="00062E66">
        <w:tc>
          <w:tcPr>
            <w:tcW w:w="3369" w:type="dxa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Koje vrste i približni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životinja se očekuje 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će se koristiti.</w:t>
            </w:r>
          </w:p>
        </w:tc>
        <w:tc>
          <w:tcPr>
            <w:tcW w:w="5919" w:type="dxa"/>
            <w:gridSpan w:val="3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E7036" w:rsidTr="00062E66">
        <w:tc>
          <w:tcPr>
            <w:tcW w:w="3369" w:type="dxa"/>
          </w:tcPr>
          <w:p w:rsidR="00CE7036" w:rsidRDefault="00CE7036" w:rsidP="00CE70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kontekstu onoga što se radi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 životinjama, što su očekivani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negativn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na životinjama,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vjerojatn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/ očekivana razina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težine postupaka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 s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udbina životinja?</w:t>
            </w:r>
          </w:p>
        </w:tc>
        <w:tc>
          <w:tcPr>
            <w:tcW w:w="5919" w:type="dxa"/>
            <w:gridSpan w:val="3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E7036" w:rsidTr="009D5E29">
        <w:tc>
          <w:tcPr>
            <w:tcW w:w="9288" w:type="dxa"/>
            <w:gridSpan w:val="4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Primjena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načela 3R</w:t>
            </w:r>
          </w:p>
        </w:tc>
      </w:tr>
      <w:tr w:rsidR="00CE7036" w:rsidTr="00062E66">
        <w:tc>
          <w:tcPr>
            <w:tcW w:w="3369" w:type="dxa"/>
          </w:tcPr>
          <w:p w:rsidR="00CE7036" w:rsidRDefault="00CE7036" w:rsidP="00AF59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 Zamjena</w:t>
            </w:r>
            <w:r w:rsidRPr="004A4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br/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Navedite zašto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se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moraju koristiti životinje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zašto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se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 </w:t>
            </w:r>
            <w:r w:rsidR="00AF5984"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</w:t>
            </w:r>
            <w:r w:rsidR="00AF59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gu</w:t>
            </w:r>
            <w:r w:rsidR="00AF5984"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koristiti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alternativ</w:t>
            </w:r>
            <w:r w:rsidR="009A7A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 </w:t>
            </w:r>
            <w:r w:rsidR="009A7A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metode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koje ne uključuju životinje.</w:t>
            </w:r>
          </w:p>
        </w:tc>
        <w:tc>
          <w:tcPr>
            <w:tcW w:w="5919" w:type="dxa"/>
            <w:gridSpan w:val="3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E7036" w:rsidTr="00062E66">
        <w:tc>
          <w:tcPr>
            <w:tcW w:w="3369" w:type="dxa"/>
          </w:tcPr>
          <w:p w:rsidR="00CE7036" w:rsidRPr="000F4D29" w:rsidRDefault="00CE7036" w:rsidP="00062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B7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 Smanjenje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 xml:space="preserve">Objasnite kako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može biti osigurano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korištenje minim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alnog broja životinja. </w:t>
            </w:r>
          </w:p>
        </w:tc>
        <w:tc>
          <w:tcPr>
            <w:tcW w:w="5919" w:type="dxa"/>
            <w:gridSpan w:val="3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E7036" w:rsidTr="00062E66">
        <w:tc>
          <w:tcPr>
            <w:tcW w:w="3369" w:type="dxa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B7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Poboljšanje</w:t>
            </w:r>
          </w:p>
          <w:p w:rsidR="00CE7036" w:rsidRDefault="00CE7036" w:rsidP="00062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Objasniti izbor vrsta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zašto su korišteni životinjski modeli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primjereniji od drugih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uzimajući u obzir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znanstvene ciljeve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</w:p>
          <w:p w:rsidR="00CE7036" w:rsidRDefault="00CE7036" w:rsidP="00C579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Objasniti opće mjere koje će 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poduzeti kako bi se </w:t>
            </w:r>
            <w:r w:rsidR="00C5798C"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smanjil</w:t>
            </w:r>
            <w:r w:rsidR="00C579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 w:rsidR="00C5798C" w:rsidRPr="004A47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C579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štet</w:t>
            </w:r>
            <w:r w:rsidR="00C579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 životinje.</w:t>
            </w:r>
            <w:bookmarkStart w:id="0" w:name="_GoBack"/>
            <w:bookmarkEnd w:id="0"/>
          </w:p>
        </w:tc>
        <w:tc>
          <w:tcPr>
            <w:tcW w:w="5919" w:type="dxa"/>
            <w:gridSpan w:val="3"/>
          </w:tcPr>
          <w:p w:rsidR="00CE7036" w:rsidRDefault="00CE7036" w:rsidP="00062E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0B7843" w:rsidRDefault="00955F09"/>
    <w:sectPr w:rsidR="000B78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09" w:rsidRDefault="00955F09" w:rsidP="00A13368">
      <w:pPr>
        <w:spacing w:after="0" w:line="240" w:lineRule="auto"/>
      </w:pPr>
      <w:r>
        <w:separator/>
      </w:r>
    </w:p>
  </w:endnote>
  <w:endnote w:type="continuationSeparator" w:id="0">
    <w:p w:rsidR="00955F09" w:rsidRDefault="00955F09" w:rsidP="00A1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36" w:rsidRDefault="00CE7036">
    <w:pPr>
      <w:pStyle w:val="Podnoje"/>
    </w:pPr>
    <w:r>
      <w:t>Izdanje 1., 2013.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09" w:rsidRDefault="00955F09" w:rsidP="00A13368">
      <w:pPr>
        <w:spacing w:after="0" w:line="240" w:lineRule="auto"/>
      </w:pPr>
      <w:r>
        <w:separator/>
      </w:r>
    </w:p>
  </w:footnote>
  <w:footnote w:type="continuationSeparator" w:id="0">
    <w:p w:rsidR="00955F09" w:rsidRDefault="00955F09" w:rsidP="00A1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68" w:rsidRPr="00A13368" w:rsidRDefault="00A13368" w:rsidP="00A13368">
    <w:pPr>
      <w:pStyle w:val="Zaglavlje"/>
      <w:jc w:val="center"/>
      <w:rPr>
        <w:color w:val="808080" w:themeColor="background1" w:themeShade="80"/>
      </w:rPr>
    </w:pPr>
    <w:r w:rsidRPr="00A13368">
      <w:rPr>
        <w:color w:val="808080" w:themeColor="background1" w:themeShade="80"/>
      </w:rPr>
      <w:t>Ministarstvo poljoprivrede</w:t>
    </w:r>
  </w:p>
  <w:p w:rsidR="00A13368" w:rsidRPr="00A13368" w:rsidRDefault="00A13368" w:rsidP="00A13368">
    <w:pPr>
      <w:pStyle w:val="Zaglavlje"/>
      <w:jc w:val="center"/>
      <w:rPr>
        <w:color w:val="808080" w:themeColor="background1" w:themeShade="80"/>
      </w:rPr>
    </w:pPr>
    <w:r w:rsidRPr="00A13368">
      <w:rPr>
        <w:color w:val="808080" w:themeColor="background1" w:themeShade="80"/>
      </w:rPr>
      <w:t>Uprava za veterinarstvo i sigurnost hrane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DA"/>
    <w:rsid w:val="00182C0B"/>
    <w:rsid w:val="004063E0"/>
    <w:rsid w:val="00654053"/>
    <w:rsid w:val="00661190"/>
    <w:rsid w:val="007069C1"/>
    <w:rsid w:val="00827764"/>
    <w:rsid w:val="008A4018"/>
    <w:rsid w:val="00955F09"/>
    <w:rsid w:val="00963269"/>
    <w:rsid w:val="009A7A87"/>
    <w:rsid w:val="009B09DA"/>
    <w:rsid w:val="009E6121"/>
    <w:rsid w:val="00A13368"/>
    <w:rsid w:val="00AA01B5"/>
    <w:rsid w:val="00AF5984"/>
    <w:rsid w:val="00BC7302"/>
    <w:rsid w:val="00C5798C"/>
    <w:rsid w:val="00C86BC8"/>
    <w:rsid w:val="00CE7036"/>
    <w:rsid w:val="00E92B57"/>
    <w:rsid w:val="00F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0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13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3368"/>
  </w:style>
  <w:style w:type="paragraph" w:styleId="Podnoje">
    <w:name w:val="footer"/>
    <w:basedOn w:val="Normal"/>
    <w:link w:val="PodnojeChar"/>
    <w:uiPriority w:val="99"/>
    <w:unhideWhenUsed/>
    <w:rsid w:val="00A13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3368"/>
  </w:style>
  <w:style w:type="paragraph" w:styleId="Tekstbalonia">
    <w:name w:val="Balloon Text"/>
    <w:basedOn w:val="Normal"/>
    <w:link w:val="TekstbaloniaChar"/>
    <w:uiPriority w:val="99"/>
    <w:semiHidden/>
    <w:unhideWhenUsed/>
    <w:rsid w:val="00A1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336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F59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59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59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59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59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0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13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3368"/>
  </w:style>
  <w:style w:type="paragraph" w:styleId="Podnoje">
    <w:name w:val="footer"/>
    <w:basedOn w:val="Normal"/>
    <w:link w:val="PodnojeChar"/>
    <w:uiPriority w:val="99"/>
    <w:unhideWhenUsed/>
    <w:rsid w:val="00A13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3368"/>
  </w:style>
  <w:style w:type="paragraph" w:styleId="Tekstbalonia">
    <w:name w:val="Balloon Text"/>
    <w:basedOn w:val="Normal"/>
    <w:link w:val="TekstbaloniaChar"/>
    <w:uiPriority w:val="99"/>
    <w:semiHidden/>
    <w:unhideWhenUsed/>
    <w:rsid w:val="00A1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336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F59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59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59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59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59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ECAD-8898-4608-8867-273BD407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Šošić</dc:creator>
  <cp:lastModifiedBy>Branka Šošić</cp:lastModifiedBy>
  <cp:revision>4</cp:revision>
  <dcterms:created xsi:type="dcterms:W3CDTF">2013-09-03T13:36:00Z</dcterms:created>
  <dcterms:modified xsi:type="dcterms:W3CDTF">2013-09-03T13:49:00Z</dcterms:modified>
</cp:coreProperties>
</file>